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55" w:rsidRPr="009A2FB1" w:rsidRDefault="00511355" w:rsidP="00511355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A2FB1">
        <w:rPr>
          <w:rFonts w:ascii="Times New Roman" w:hAnsi="Times New Roman" w:cs="Times New Roman"/>
          <w:b/>
          <w:sz w:val="28"/>
          <w:szCs w:val="28"/>
        </w:rPr>
        <w:t>РЕЕСТР</w:t>
      </w:r>
      <w:r w:rsidRPr="009A2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355" w:rsidRPr="009A2FB1" w:rsidRDefault="00511355" w:rsidP="009A2FB1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FB1"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образования Чёрноотрожский сельсовет Саракташского района Оренбургской области  по состоянию на </w:t>
      </w:r>
      <w:r w:rsidR="00BC50EA" w:rsidRPr="009A2FB1">
        <w:rPr>
          <w:rFonts w:ascii="Times New Roman" w:hAnsi="Times New Roman" w:cs="Times New Roman"/>
          <w:sz w:val="28"/>
          <w:szCs w:val="28"/>
        </w:rPr>
        <w:t xml:space="preserve">1 </w:t>
      </w:r>
      <w:r w:rsidR="00F717F6" w:rsidRPr="009A2FB1">
        <w:rPr>
          <w:rFonts w:ascii="Times New Roman" w:hAnsi="Times New Roman" w:cs="Times New Roman"/>
          <w:sz w:val="28"/>
          <w:szCs w:val="28"/>
        </w:rPr>
        <w:t xml:space="preserve">июля </w:t>
      </w:r>
      <w:r w:rsidR="00BC50EA" w:rsidRPr="009A2FB1">
        <w:rPr>
          <w:rFonts w:ascii="Times New Roman" w:hAnsi="Times New Roman" w:cs="Times New Roman"/>
          <w:sz w:val="28"/>
          <w:szCs w:val="28"/>
        </w:rPr>
        <w:t>20</w:t>
      </w:r>
      <w:r w:rsidR="00541111" w:rsidRPr="009A2FB1">
        <w:rPr>
          <w:rFonts w:ascii="Times New Roman" w:hAnsi="Times New Roman" w:cs="Times New Roman"/>
          <w:sz w:val="28"/>
          <w:szCs w:val="28"/>
        </w:rPr>
        <w:t>2</w:t>
      </w:r>
      <w:r w:rsidR="00574ABA" w:rsidRPr="009A2FB1">
        <w:rPr>
          <w:rFonts w:ascii="Times New Roman" w:hAnsi="Times New Roman" w:cs="Times New Roman"/>
          <w:sz w:val="28"/>
          <w:szCs w:val="28"/>
        </w:rPr>
        <w:t>1</w:t>
      </w:r>
      <w:r w:rsidR="00BC50EA" w:rsidRPr="009A2FB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11355" w:rsidRDefault="00511355" w:rsidP="009A2FB1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 3</w:t>
      </w:r>
    </w:p>
    <w:p w:rsidR="00511355" w:rsidRDefault="00511355" w:rsidP="009A2F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   о муниципальном недвижимом имуществе (сооружения)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709"/>
        <w:gridCol w:w="2836"/>
        <w:gridCol w:w="2126"/>
        <w:gridCol w:w="2552"/>
        <w:gridCol w:w="2551"/>
        <w:gridCol w:w="2126"/>
        <w:gridCol w:w="1134"/>
      </w:tblGrid>
      <w:tr w:rsidR="00511355" w:rsidTr="009A2FB1">
        <w:trPr>
          <w:trHeight w:val="31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(местоположение)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вещного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ограничения (обременения) объекта (аренда, безвозмездное пользование, сервитут)</w:t>
            </w:r>
          </w:p>
        </w:tc>
      </w:tr>
      <w:tr w:rsidR="00511355" w:rsidTr="009A2FB1">
        <w:trPr>
          <w:trHeight w:val="1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06147" w:rsidTr="009A2FB1">
        <w:trPr>
          <w:trHeight w:val="1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Памятное сооружение Обелиск воинам Великой отечественной войны 1941-1945гг»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A5E5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А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блязово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1A5E5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олевая,13а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E63B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56:56:26/014/2011-009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Нежилое, общая площадь-4,6 кв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1A5E5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9A2FB1">
        <w:trPr>
          <w:trHeight w:val="1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Памятное сооружение Обелиск воинам Великой отечественной войны 1941-1945гг»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A5E5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Н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икитино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1A5E5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К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ультурная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, 10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E63B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:56:26/009/2011-049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ое, общая площадь-9,9 кв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9A2FB1">
        <w:trPr>
          <w:trHeight w:val="1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Памятное сооружение Обелиск воинам Великой отечественной войны 1941-1945гг»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, у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Ц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ентральная,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E63B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56:56:26/009/2011-048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, общая площадь-62,8  кв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9A2FB1">
        <w:trPr>
          <w:trHeight w:val="1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Памятное сооружение Обелиск воинам Великой отечественной войны 1941-1945гг»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туденцы ул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Ц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ентральная,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9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E63B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56:56:26/014/2011-008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ое, общая площадь-15  кв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автомобильная дорога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ельничный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56:26:2007001:919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дорожного транспорта протяженность 510м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82339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3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Отрог автомобильная дорога ул.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56:26:2007001:898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дорожного транспорта протяженность 765м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82339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3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Отрог автомобильная дорога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Н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56:26:2000000:4732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дорожного транспорта протяженность 401м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82339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</w:t>
            </w:r>
            <w:r w:rsidR="00251F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Отрог автомобильная дорога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В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окзальная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56:26:2007001:920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дорожного транспорта протяженность 995м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82339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Отрог автомобильная дорога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Э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леваторная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56:26:20000000:4697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дорожного транспорта протяженность 758м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Default="001A5E57">
            <w:r w:rsidRPr="008B017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Отрог автомобильная дорога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Л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есная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56:26:2007001:896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731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731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Default="001A5E57">
            <w:r w:rsidRPr="008B017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Отрог автомобильная дорога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оветская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56:26:2007001:897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76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768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Изяк-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Никитино 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Почтовая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56:26:2002001:424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63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632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Изяк-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Никитино 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Народная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56:26:2002001:422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88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885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Изяк-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Никитино 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Полевая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56:26:2002001:423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58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580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Изяк-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Никитино 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Советская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56:26:2002001:421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12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1125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118.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ул. Тукая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56:26:2005001:327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59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598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119.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О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зерный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56:26:2005001:323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5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153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120.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Центральная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56:26:2005001:324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0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304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121.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 Лесная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56:26:2005001:325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400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122.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Полевая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56:26:2005001:326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2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428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123.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Мусы Джалиля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56:26:2005001:322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9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297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124.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Новая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56:26:2005001:320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1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217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132.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пос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оветский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пер. Советский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56:26:2004001:103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9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394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133.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пос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оветский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Ц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ентральная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56:26:2004001:106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67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1675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134.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пос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оветский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пер. Школьный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56:26:2004001:104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8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184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138.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Больничная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53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1538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139.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 Центральная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56:26:2001001:3219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72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722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Комсомольская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36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1363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ул. Торговая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8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483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ул. Луговая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0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автомобильная дорога ул. Тихая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4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147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Степная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546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546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Пионерская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599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1599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Октябрьская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87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874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Школьная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73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732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Ленинская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25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1258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Западная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6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150.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Новая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16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216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151.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оветский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56:26:2021001:11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Сооружение 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гидротехническое, площадь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застройки 6736 кв</w:t>
            </w:r>
            <w:r w:rsidR="00FD325A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156.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В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8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288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157.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З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аречная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701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701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158.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Н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овостройка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56:26:2003001:550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2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222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159.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Д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орожная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6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362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Л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есной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4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144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рибрежный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1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117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Ш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кольный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6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ветлый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4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145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Ц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ентральная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17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1177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4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248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олодежная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8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288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Д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4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448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Ц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ентральная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 </w:t>
            </w:r>
            <w:smartTag w:uri="urn:schemas-microsoft-com:office:smarttags" w:element="metricconverter">
              <w:smartTagPr>
                <w:attr w:name="ProductID" w:val="124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1240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Ш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кольная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6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362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Н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абережная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541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541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олодежная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дорожного транспорта протяженность 490м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93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935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айская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61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261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К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ультурная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93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935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Д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орожная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22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1220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автодорога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Д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епутатская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1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418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Н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26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326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адовая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0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407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акмарская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65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658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апаева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3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432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Т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15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1157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Л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есная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07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1072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автодорога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О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вражный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56:26:2006001:1307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3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330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Ж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елезнодорожная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56:26:2013001:18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5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350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очтовый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19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219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таничный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9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194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К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азачий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7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170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овхозный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1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315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арковый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50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503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олхозный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8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383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Д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еповский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6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В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5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255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К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олхозная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649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649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Д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орожная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60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604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Л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есная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76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276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Р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абочая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1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313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К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ультурный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0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104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К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азарма </w:t>
            </w:r>
            <w:smartTag w:uri="urn:schemas-microsoft-com:office:smarttags" w:element="metricconverter">
              <w:smartTagPr>
                <w:attr w:name="ProductID" w:val="77 к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77 км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56:26:2009001:67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81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81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росторная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56:26:2009001:66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60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604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Ю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жный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56:26:2009001:65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6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9A37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Иванченко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56:26:2000000:4873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56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356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9A37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ролетарская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59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459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9A37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Н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абережная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8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283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9A37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230.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ервомайская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4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442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9A37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261.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1A5E57" w:rsidP="00E63B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автомобильная дорога ул. Садовая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36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1368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9A37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FB1" w:rsidRPr="00B9062A" w:rsidTr="009A2FB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06147" w:rsidRDefault="009A2FB1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9062A" w:rsidRDefault="009A2FB1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  <w:r w:rsidR="004771D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9062A" w:rsidRDefault="009A2FB1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9062A" w:rsidRDefault="009A2FB1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Черный Отрог, ул. Дорожная, д. </w:t>
            </w:r>
            <w:r w:rsidR="004771D3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9062A" w:rsidRDefault="004771D3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56:26:2009001:106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9062A" w:rsidRDefault="004771D3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Газопровод высокого давления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9A3767" w:rsidRDefault="004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9062A" w:rsidRDefault="009A2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5668" w:rsidRDefault="005E5668">
      <w:pPr>
        <w:rPr>
          <w:rFonts w:ascii="Times New Roman" w:hAnsi="Times New Roman" w:cs="Times New Roman"/>
          <w:sz w:val="20"/>
          <w:szCs w:val="20"/>
        </w:rPr>
      </w:pPr>
    </w:p>
    <w:p w:rsidR="004771D3" w:rsidRDefault="004771D3">
      <w:pPr>
        <w:rPr>
          <w:rFonts w:ascii="Times New Roman" w:hAnsi="Times New Roman" w:cs="Times New Roman"/>
          <w:sz w:val="20"/>
          <w:szCs w:val="20"/>
        </w:rPr>
      </w:pPr>
    </w:p>
    <w:p w:rsidR="004771D3" w:rsidRDefault="004771D3">
      <w:pPr>
        <w:rPr>
          <w:rFonts w:ascii="Times New Roman" w:hAnsi="Times New Roman" w:cs="Times New Roman"/>
          <w:sz w:val="20"/>
          <w:szCs w:val="20"/>
        </w:rPr>
      </w:pPr>
    </w:p>
    <w:p w:rsidR="004771D3" w:rsidRDefault="004771D3">
      <w:pPr>
        <w:rPr>
          <w:rFonts w:ascii="Times New Roman" w:hAnsi="Times New Roman" w:cs="Times New Roman"/>
          <w:sz w:val="20"/>
          <w:szCs w:val="20"/>
        </w:rPr>
      </w:pPr>
    </w:p>
    <w:p w:rsidR="004771D3" w:rsidRPr="00B9062A" w:rsidRDefault="004771D3">
      <w:pPr>
        <w:rPr>
          <w:rFonts w:ascii="Times New Roman" w:hAnsi="Times New Roman" w:cs="Times New Roman"/>
          <w:sz w:val="20"/>
          <w:szCs w:val="20"/>
        </w:rPr>
      </w:pPr>
    </w:p>
    <w:p w:rsidR="00B06147" w:rsidRDefault="00B06147" w:rsidP="00B06147">
      <w:pPr>
        <w:spacing w:after="0" w:line="240" w:lineRule="auto"/>
        <w:rPr>
          <w:rFonts w:ascii="Times New Roman" w:hAnsi="Times New Roman" w:cs="Times New Roman"/>
        </w:rPr>
      </w:pPr>
      <w:r w:rsidRPr="00264EF5">
        <w:rPr>
          <w:rFonts w:ascii="Times New Roman" w:hAnsi="Times New Roman" w:cs="Times New Roman"/>
        </w:rPr>
        <w:t xml:space="preserve">Исполнитель  </w:t>
      </w:r>
      <w:r w:rsidR="00051EBD">
        <w:rPr>
          <w:rFonts w:ascii="Times New Roman" w:hAnsi="Times New Roman" w:cs="Times New Roman"/>
        </w:rPr>
        <w:t>Игнатенко О.Н.</w:t>
      </w:r>
    </w:p>
    <w:p w:rsidR="00B06147" w:rsidRPr="00264EF5" w:rsidRDefault="00F20680" w:rsidP="00B0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8(35333)6-50</w:t>
      </w:r>
      <w:r w:rsidR="00B06147" w:rsidRPr="00264EF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69</w:t>
      </w:r>
    </w:p>
    <w:p w:rsidR="00B82339" w:rsidRPr="00B9062A" w:rsidRDefault="00B82339">
      <w:pPr>
        <w:rPr>
          <w:rFonts w:ascii="Times New Roman" w:hAnsi="Times New Roman" w:cs="Times New Roman"/>
          <w:sz w:val="20"/>
          <w:szCs w:val="20"/>
        </w:rPr>
      </w:pPr>
    </w:p>
    <w:sectPr w:rsidR="00B82339" w:rsidRPr="00B9062A" w:rsidSect="009A2FB1">
      <w:footerReference w:type="default" r:id="rId7"/>
      <w:pgSz w:w="16838" w:h="11906" w:orient="landscape"/>
      <w:pgMar w:top="1701" w:right="1134" w:bottom="850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27D" w:rsidRDefault="0088327D" w:rsidP="009A2FB1">
      <w:pPr>
        <w:spacing w:after="0" w:line="240" w:lineRule="auto"/>
      </w:pPr>
      <w:r>
        <w:separator/>
      </w:r>
    </w:p>
  </w:endnote>
  <w:endnote w:type="continuationSeparator" w:id="1">
    <w:p w:rsidR="0088327D" w:rsidRDefault="0088327D" w:rsidP="009A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7140"/>
      <w:docPartObj>
        <w:docPartGallery w:val="Page Numbers (Bottom of Page)"/>
        <w:docPartUnique/>
      </w:docPartObj>
    </w:sdtPr>
    <w:sdtContent>
      <w:p w:rsidR="009A2FB1" w:rsidRDefault="009A2FB1">
        <w:pPr>
          <w:pStyle w:val="a6"/>
          <w:jc w:val="right"/>
        </w:pPr>
        <w:fldSimple w:instr=" PAGE   \* MERGEFORMAT ">
          <w:r w:rsidR="004771D3">
            <w:rPr>
              <w:noProof/>
            </w:rPr>
            <w:t>1</w:t>
          </w:r>
        </w:fldSimple>
      </w:p>
    </w:sdtContent>
  </w:sdt>
  <w:p w:rsidR="009A2FB1" w:rsidRDefault="009A2FB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27D" w:rsidRDefault="0088327D" w:rsidP="009A2FB1">
      <w:pPr>
        <w:spacing w:after="0" w:line="240" w:lineRule="auto"/>
      </w:pPr>
      <w:r>
        <w:separator/>
      </w:r>
    </w:p>
  </w:footnote>
  <w:footnote w:type="continuationSeparator" w:id="1">
    <w:p w:rsidR="0088327D" w:rsidRDefault="0088327D" w:rsidP="009A2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C1AB8"/>
    <w:multiLevelType w:val="hybridMultilevel"/>
    <w:tmpl w:val="69AA2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028BE"/>
    <w:multiLevelType w:val="hybridMultilevel"/>
    <w:tmpl w:val="D34E0B0E"/>
    <w:lvl w:ilvl="0" w:tplc="9D94D0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C9434D"/>
    <w:multiLevelType w:val="hybridMultilevel"/>
    <w:tmpl w:val="49186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1355"/>
    <w:rsid w:val="00000294"/>
    <w:rsid w:val="00051EBD"/>
    <w:rsid w:val="001732DB"/>
    <w:rsid w:val="001A5E57"/>
    <w:rsid w:val="00251F4B"/>
    <w:rsid w:val="0041360F"/>
    <w:rsid w:val="004164D7"/>
    <w:rsid w:val="004771D3"/>
    <w:rsid w:val="00511355"/>
    <w:rsid w:val="00541111"/>
    <w:rsid w:val="00574ABA"/>
    <w:rsid w:val="005E5668"/>
    <w:rsid w:val="006F3E9B"/>
    <w:rsid w:val="00700BA3"/>
    <w:rsid w:val="00715971"/>
    <w:rsid w:val="007761E2"/>
    <w:rsid w:val="007E57ED"/>
    <w:rsid w:val="0088327D"/>
    <w:rsid w:val="008C5B11"/>
    <w:rsid w:val="009A2FB1"/>
    <w:rsid w:val="00B06147"/>
    <w:rsid w:val="00B82339"/>
    <w:rsid w:val="00B9062A"/>
    <w:rsid w:val="00BC50EA"/>
    <w:rsid w:val="00E63BDD"/>
    <w:rsid w:val="00F20680"/>
    <w:rsid w:val="00F717F6"/>
    <w:rsid w:val="00FD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35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2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2FB1"/>
  </w:style>
  <w:style w:type="paragraph" w:styleId="a6">
    <w:name w:val="footer"/>
    <w:basedOn w:val="a"/>
    <w:link w:val="a7"/>
    <w:uiPriority w:val="99"/>
    <w:unhideWhenUsed/>
    <w:rsid w:val="009A2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2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5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2022-01-31T10:22:00Z</dcterms:created>
  <dcterms:modified xsi:type="dcterms:W3CDTF">2022-01-31T10:22:00Z</dcterms:modified>
</cp:coreProperties>
</file>